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46" w:rsidRDefault="00CA5546" w:rsidP="00CA5546">
      <w:pPr>
        <w:jc w:val="center"/>
        <w:rPr>
          <w:b/>
          <w:sz w:val="28"/>
          <w:szCs w:val="28"/>
        </w:rPr>
      </w:pPr>
    </w:p>
    <w:p w:rsidR="00CA5546" w:rsidRDefault="00CA5546" w:rsidP="00CA5546">
      <w:pPr>
        <w:pStyle w:val="a7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6D14059E" wp14:editId="34286E58">
            <wp:extent cx="653415" cy="805815"/>
            <wp:effectExtent l="0" t="0" r="0" b="0"/>
            <wp:docPr id="1" name="Рисунок 1" descr="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46" w:rsidRPr="00A5269B" w:rsidRDefault="00CA5546" w:rsidP="00CA5546">
      <w:pPr>
        <w:shd w:val="clear" w:color="auto" w:fill="FFFFFF"/>
        <w:contextualSpacing/>
      </w:pPr>
      <w:r w:rsidRPr="00A5269B">
        <w:rPr>
          <w:sz w:val="28"/>
          <w:szCs w:val="28"/>
        </w:rPr>
        <w:t xml:space="preserve">                                               Российская Федерация</w:t>
      </w:r>
    </w:p>
    <w:p w:rsidR="00CA5546" w:rsidRPr="00A5269B" w:rsidRDefault="00CA5546" w:rsidP="00CA5546">
      <w:pPr>
        <w:shd w:val="clear" w:color="auto" w:fill="FFFFFF"/>
        <w:spacing w:before="274"/>
        <w:contextualSpacing/>
        <w:rPr>
          <w:sz w:val="28"/>
          <w:szCs w:val="28"/>
        </w:rPr>
      </w:pPr>
      <w:r w:rsidRPr="00A5269B">
        <w:rPr>
          <w:b/>
          <w:bCs/>
          <w:sz w:val="28"/>
          <w:szCs w:val="28"/>
        </w:rPr>
        <w:t xml:space="preserve">                                          ОРЛОВСКАЯ   ОБЛАСТЬ</w:t>
      </w:r>
    </w:p>
    <w:p w:rsidR="00CA5546" w:rsidRPr="00A5269B" w:rsidRDefault="00CA5546" w:rsidP="00CA5546">
      <w:pPr>
        <w:shd w:val="clear" w:color="auto" w:fill="FFFFFF"/>
        <w:spacing w:before="307"/>
        <w:contextualSpacing/>
        <w:jc w:val="center"/>
        <w:rPr>
          <w:b/>
          <w:i/>
          <w:sz w:val="28"/>
          <w:szCs w:val="28"/>
        </w:rPr>
      </w:pPr>
      <w:r w:rsidRPr="00A5269B">
        <w:rPr>
          <w:b/>
          <w:i/>
          <w:sz w:val="28"/>
          <w:szCs w:val="28"/>
        </w:rPr>
        <w:t>Контрольно-счётная палата Новодеревеньковского района</w:t>
      </w:r>
    </w:p>
    <w:p w:rsidR="00CA5546" w:rsidRPr="00A5269B" w:rsidRDefault="00CA5546" w:rsidP="00CA5546">
      <w:pPr>
        <w:shd w:val="clear" w:color="auto" w:fill="FFFFFF"/>
        <w:contextualSpacing/>
        <w:jc w:val="both"/>
      </w:pPr>
      <w:r w:rsidRPr="00A5269B">
        <w:rPr>
          <w:spacing w:val="-2"/>
        </w:rPr>
        <w:t>303620 п. Хомутово, пл</w:t>
      </w:r>
      <w:proofErr w:type="gramStart"/>
      <w:r w:rsidRPr="00A5269B">
        <w:rPr>
          <w:spacing w:val="-2"/>
        </w:rPr>
        <w:t>.Л</w:t>
      </w:r>
      <w:proofErr w:type="gramEnd"/>
      <w:r w:rsidRPr="00A5269B">
        <w:rPr>
          <w:spacing w:val="-2"/>
        </w:rPr>
        <w:t xml:space="preserve">енина,1                                                          </w:t>
      </w:r>
      <w:r>
        <w:rPr>
          <w:spacing w:val="-2"/>
        </w:rPr>
        <w:t xml:space="preserve">            </w:t>
      </w:r>
      <w:r w:rsidRPr="00A5269B">
        <w:rPr>
          <w:spacing w:val="-2"/>
        </w:rPr>
        <w:t xml:space="preserve">   </w:t>
      </w:r>
      <w:r w:rsidR="00F74CB8">
        <w:rPr>
          <w:spacing w:val="-2"/>
        </w:rPr>
        <w:t xml:space="preserve">                         </w:t>
      </w:r>
      <w:r w:rsidRPr="00A5269B">
        <w:rPr>
          <w:spacing w:val="-2"/>
        </w:rPr>
        <w:t xml:space="preserve">   тел.2-13-15</w:t>
      </w:r>
      <w:r w:rsidRPr="00A5269B">
        <w:rPr>
          <w:sz w:val="28"/>
          <w:szCs w:val="28"/>
        </w:rPr>
        <w:t>   </w:t>
      </w:r>
      <w:r w:rsidR="00F74CB8">
        <w:rPr>
          <w:sz w:val="28"/>
          <w:szCs w:val="28"/>
        </w:rPr>
        <w:t xml:space="preserve">  </w:t>
      </w:r>
      <w:r w:rsidRPr="00A5269B">
        <w:rPr>
          <w:sz w:val="28"/>
          <w:szCs w:val="28"/>
        </w:rPr>
        <w:t xml:space="preserve">   </w:t>
      </w:r>
    </w:p>
    <w:p w:rsidR="00F74CB8" w:rsidRDefault="00F74CB8" w:rsidP="00CA5546">
      <w:pPr>
        <w:pStyle w:val="a6"/>
        <w:jc w:val="center"/>
        <w:rPr>
          <w:b/>
          <w:sz w:val="28"/>
          <w:szCs w:val="28"/>
        </w:rPr>
      </w:pPr>
    </w:p>
    <w:p w:rsidR="00CA5546" w:rsidRDefault="00CA5546" w:rsidP="00CA5546">
      <w:pPr>
        <w:pStyle w:val="a6"/>
        <w:jc w:val="center"/>
        <w:rPr>
          <w:b/>
          <w:i/>
        </w:rPr>
      </w:pPr>
      <w:r>
        <w:rPr>
          <w:b/>
          <w:sz w:val="28"/>
          <w:szCs w:val="28"/>
        </w:rPr>
        <w:t xml:space="preserve"> </w:t>
      </w:r>
      <w:r w:rsidRPr="00765841">
        <w:rPr>
          <w:b/>
          <w:i/>
        </w:rPr>
        <w:t>ЗАКЛЮЧЕНИЕ</w:t>
      </w:r>
    </w:p>
    <w:p w:rsidR="00CA5546" w:rsidRPr="00CA5546" w:rsidRDefault="00CA5546" w:rsidP="00CA5546">
      <w:pPr>
        <w:pStyle w:val="a6"/>
        <w:jc w:val="center"/>
        <w:rPr>
          <w:b/>
          <w:i/>
        </w:rPr>
      </w:pPr>
      <w:r w:rsidRPr="00CA5546">
        <w:rPr>
          <w:rFonts w:eastAsia="Calibri"/>
          <w:b/>
          <w:i/>
        </w:rPr>
        <w:t>на проект постановления Администрации Судбищенского сельского поселения «О муниципальной целевой  программе  «Развитие субъектов малого и среднего предпринимательства в Судбищенском сельского поселения на 2016-2018 годы</w:t>
      </w:r>
    </w:p>
    <w:p w:rsidR="00D10250" w:rsidRPr="009A3767" w:rsidRDefault="00CA5546" w:rsidP="00CA5546">
      <w:pPr>
        <w:widowControl/>
        <w:suppressAutoHyphens w:val="0"/>
        <w:jc w:val="center"/>
        <w:rPr>
          <w:rFonts w:eastAsia="Calibri"/>
          <w:kern w:val="0"/>
          <w:sz w:val="24"/>
          <w:lang w:eastAsia="ru-RU"/>
        </w:rPr>
      </w:pPr>
      <w:r w:rsidRPr="009A3767">
        <w:rPr>
          <w:sz w:val="24"/>
        </w:rPr>
        <w:t xml:space="preserve">п. Хомутово                                                                                                      </w:t>
      </w:r>
      <w:r w:rsidR="00F74CB8">
        <w:rPr>
          <w:sz w:val="24"/>
        </w:rPr>
        <w:t>18</w:t>
      </w:r>
      <w:bookmarkStart w:id="0" w:name="_GoBack"/>
      <w:bookmarkEnd w:id="0"/>
      <w:r w:rsidR="009A3767">
        <w:rPr>
          <w:sz w:val="24"/>
        </w:rPr>
        <w:t xml:space="preserve"> января</w:t>
      </w:r>
      <w:r w:rsidRPr="009A3767">
        <w:rPr>
          <w:sz w:val="24"/>
        </w:rPr>
        <w:t xml:space="preserve"> </w:t>
      </w:r>
      <w:r w:rsidR="009A3767">
        <w:rPr>
          <w:sz w:val="24"/>
        </w:rPr>
        <w:t>2016</w:t>
      </w:r>
    </w:p>
    <w:p w:rsidR="00D10250" w:rsidRDefault="00D10250" w:rsidP="00D10250">
      <w:pPr>
        <w:widowControl/>
        <w:suppressAutoHyphens w:val="0"/>
        <w:jc w:val="center"/>
        <w:rPr>
          <w:rFonts w:eastAsia="Calibri"/>
          <w:kern w:val="0"/>
          <w:sz w:val="24"/>
          <w:lang w:eastAsia="ru-RU"/>
        </w:rPr>
      </w:pPr>
    </w:p>
    <w:p w:rsidR="001E2A7B" w:rsidRDefault="001E2A7B" w:rsidP="00CA5546">
      <w:pPr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 соответствии с п. 2 ст. 9 Федерального закона РФ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 на основании п.7 гл.7 Положения о Контрольно-счетной палате Новодеревеньковского района, утвержденного решением Новодеревеньковского района от 25.10.2011 № 5/6-РС, Контрольно-счетной палатой  проведена экспертиза проекта муниципальной программы «</w:t>
      </w:r>
      <w:r>
        <w:rPr>
          <w:rFonts w:eastAsia="Calibri"/>
          <w:kern w:val="0"/>
          <w:sz w:val="28"/>
          <w:szCs w:val="28"/>
          <w:lang w:eastAsia="ru-RU"/>
        </w:rPr>
        <w:t>Развитие субъектов малого и среднего предпринимательства</w:t>
      </w:r>
      <w:proofErr w:type="gramEnd"/>
      <w:r>
        <w:rPr>
          <w:rFonts w:eastAsia="Calibri"/>
          <w:kern w:val="0"/>
          <w:sz w:val="28"/>
          <w:szCs w:val="28"/>
          <w:lang w:eastAsia="ru-RU"/>
        </w:rPr>
        <w:t xml:space="preserve"> в Судбищенском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2016-2018годы (далее – Проект программы).</w:t>
      </w:r>
    </w:p>
    <w:p w:rsidR="0006357D" w:rsidRDefault="0006357D" w:rsidP="0006357D">
      <w:pPr>
        <w:ind w:firstLine="709"/>
        <w:jc w:val="both"/>
        <w:rPr>
          <w:sz w:val="28"/>
          <w:szCs w:val="28"/>
        </w:rPr>
      </w:pPr>
      <w:r w:rsidRPr="00333F6A">
        <w:rPr>
          <w:sz w:val="28"/>
          <w:szCs w:val="28"/>
        </w:rPr>
        <w:t xml:space="preserve">Проект программы представлен </w:t>
      </w:r>
      <w:r w:rsidR="00CA44BE">
        <w:rPr>
          <w:sz w:val="28"/>
          <w:szCs w:val="28"/>
        </w:rPr>
        <w:t>администрацией С</w:t>
      </w:r>
      <w:r>
        <w:rPr>
          <w:sz w:val="28"/>
          <w:szCs w:val="28"/>
        </w:rPr>
        <w:t>удбищенского сельского поселения</w:t>
      </w:r>
      <w:r w:rsidRPr="00333F6A">
        <w:rPr>
          <w:sz w:val="28"/>
          <w:szCs w:val="28"/>
        </w:rPr>
        <w:t xml:space="preserve"> </w:t>
      </w:r>
      <w:r w:rsidR="00CA44BE">
        <w:rPr>
          <w:sz w:val="28"/>
          <w:szCs w:val="28"/>
        </w:rPr>
        <w:t>12.01.2016</w:t>
      </w:r>
      <w:r w:rsidR="00B86E54">
        <w:rPr>
          <w:sz w:val="28"/>
          <w:szCs w:val="28"/>
        </w:rPr>
        <w:t>.</w:t>
      </w:r>
      <w:r w:rsidR="009A3767">
        <w:rPr>
          <w:sz w:val="28"/>
          <w:szCs w:val="28"/>
        </w:rPr>
        <w:t xml:space="preserve"> </w:t>
      </w:r>
      <w:r w:rsidR="00B86E54" w:rsidRPr="00B86E54">
        <w:rPr>
          <w:sz w:val="28"/>
          <w:szCs w:val="28"/>
        </w:rPr>
        <w:t xml:space="preserve">При этом утверждение программы осуществлено в нарушение требований п. 2 ст. 179 </w:t>
      </w:r>
      <w:proofErr w:type="gramStart"/>
      <w:r w:rsidR="00B86E54" w:rsidRPr="00B86E54">
        <w:rPr>
          <w:sz w:val="28"/>
          <w:szCs w:val="28"/>
        </w:rPr>
        <w:t>БК</w:t>
      </w:r>
      <w:proofErr w:type="gramEnd"/>
      <w:r w:rsidR="00B86E54" w:rsidRPr="00B86E54">
        <w:rPr>
          <w:sz w:val="28"/>
          <w:szCs w:val="28"/>
        </w:rPr>
        <w:t xml:space="preserve"> РФ </w:t>
      </w:r>
      <w:r w:rsidR="00B86E54">
        <w:rPr>
          <w:sz w:val="28"/>
          <w:szCs w:val="28"/>
        </w:rPr>
        <w:t xml:space="preserve">согласно </w:t>
      </w:r>
      <w:proofErr w:type="gramStart"/>
      <w:r w:rsidR="00B86E54">
        <w:rPr>
          <w:sz w:val="28"/>
          <w:szCs w:val="28"/>
        </w:rPr>
        <w:t>которому</w:t>
      </w:r>
      <w:proofErr w:type="gramEnd"/>
      <w:r w:rsidR="00B86E54">
        <w:rPr>
          <w:sz w:val="28"/>
          <w:szCs w:val="28"/>
        </w:rPr>
        <w:t>,</w:t>
      </w:r>
      <w:r w:rsidR="00E00747">
        <w:rPr>
          <w:sz w:val="28"/>
          <w:szCs w:val="28"/>
        </w:rPr>
        <w:t xml:space="preserve"> </w:t>
      </w:r>
      <w:r w:rsidRPr="00333F6A">
        <w:rPr>
          <w:sz w:val="28"/>
          <w:szCs w:val="28"/>
        </w:rPr>
        <w:t>муниципальные программы</w:t>
      </w:r>
      <w:r w:rsidR="00E149A9">
        <w:rPr>
          <w:sz w:val="28"/>
          <w:szCs w:val="28"/>
        </w:rPr>
        <w:t>, предлагаемые к финансированию начиная с очередного финансового</w:t>
      </w:r>
      <w:r w:rsidRPr="00333F6A">
        <w:rPr>
          <w:sz w:val="28"/>
          <w:szCs w:val="28"/>
        </w:rPr>
        <w:t xml:space="preserve"> год</w:t>
      </w:r>
      <w:r w:rsidR="00E149A9">
        <w:rPr>
          <w:sz w:val="28"/>
          <w:szCs w:val="28"/>
        </w:rPr>
        <w:t>а, подлежат</w:t>
      </w:r>
      <w:r w:rsidR="00A636D2">
        <w:rPr>
          <w:sz w:val="28"/>
          <w:szCs w:val="28"/>
        </w:rPr>
        <w:t xml:space="preserve"> утверждению администрацией муниципального образования </w:t>
      </w:r>
      <w:r w:rsidR="00A636D2" w:rsidRPr="006E60D5">
        <w:rPr>
          <w:b/>
          <w:sz w:val="28"/>
          <w:szCs w:val="28"/>
        </w:rPr>
        <w:t xml:space="preserve">не </w:t>
      </w:r>
      <w:r w:rsidR="002D68C2" w:rsidRPr="006E60D5">
        <w:rPr>
          <w:b/>
          <w:sz w:val="28"/>
          <w:szCs w:val="28"/>
        </w:rPr>
        <w:t>позднее</w:t>
      </w:r>
      <w:r w:rsidR="00A636D2" w:rsidRPr="006E60D5">
        <w:rPr>
          <w:b/>
          <w:sz w:val="28"/>
          <w:szCs w:val="28"/>
        </w:rPr>
        <w:t xml:space="preserve"> одного месяца</w:t>
      </w:r>
      <w:r w:rsidR="00A636D2" w:rsidRPr="006E60D5">
        <w:rPr>
          <w:sz w:val="28"/>
          <w:szCs w:val="28"/>
        </w:rPr>
        <w:t xml:space="preserve"> </w:t>
      </w:r>
      <w:r w:rsidR="00A636D2">
        <w:rPr>
          <w:sz w:val="28"/>
          <w:szCs w:val="28"/>
        </w:rPr>
        <w:t xml:space="preserve">со дня внесения </w:t>
      </w:r>
      <w:r w:rsidR="002D68C2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.</w:t>
      </w:r>
    </w:p>
    <w:p w:rsidR="0006357D" w:rsidRDefault="0006357D" w:rsidP="00063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проекта Программы проведена на основании следующих представленных документов:</w:t>
      </w:r>
    </w:p>
    <w:p w:rsidR="0006357D" w:rsidRPr="00313475" w:rsidRDefault="0006357D" w:rsidP="0006357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проекта постановления администрации </w:t>
      </w:r>
      <w:r w:rsidR="00E00747">
        <w:rPr>
          <w:sz w:val="28"/>
          <w:szCs w:val="28"/>
        </w:rPr>
        <w:t>Судбищенского сельского поселения</w:t>
      </w:r>
      <w:r>
        <w:rPr>
          <w:sz w:val="28"/>
          <w:szCs w:val="28"/>
        </w:rPr>
        <w:t xml:space="preserve"> «Об утверждении муниципальной </w:t>
      </w:r>
      <w:r w:rsidR="00E00747">
        <w:rPr>
          <w:sz w:val="28"/>
          <w:szCs w:val="28"/>
        </w:rPr>
        <w:t xml:space="preserve">целевой </w:t>
      </w:r>
      <w:r>
        <w:rPr>
          <w:sz w:val="28"/>
          <w:szCs w:val="28"/>
        </w:rPr>
        <w:t>программы «</w:t>
      </w:r>
      <w:r w:rsidR="00E00747">
        <w:rPr>
          <w:sz w:val="28"/>
          <w:szCs w:val="28"/>
        </w:rPr>
        <w:t xml:space="preserve">Развитие субъектов малого и среднего предпринимательства» в Судбищенском сельском поселении </w:t>
      </w:r>
      <w:r>
        <w:rPr>
          <w:sz w:val="28"/>
          <w:szCs w:val="28"/>
        </w:rPr>
        <w:t xml:space="preserve">на </w:t>
      </w:r>
      <w:r w:rsidR="00E00747">
        <w:rPr>
          <w:sz w:val="28"/>
          <w:szCs w:val="28"/>
        </w:rPr>
        <w:t xml:space="preserve"> 2016-2018</w:t>
      </w:r>
      <w:r w:rsidRPr="00CE370E">
        <w:rPr>
          <w:sz w:val="28"/>
          <w:szCs w:val="28"/>
        </w:rPr>
        <w:t>годы</w:t>
      </w:r>
      <w:r w:rsidR="00E00747">
        <w:rPr>
          <w:sz w:val="28"/>
          <w:szCs w:val="28"/>
        </w:rPr>
        <w:t>.</w:t>
      </w:r>
    </w:p>
    <w:p w:rsidR="0006357D" w:rsidRPr="009A3767" w:rsidRDefault="0006357D" w:rsidP="0006357D">
      <w:pPr>
        <w:ind w:firstLine="708"/>
        <w:jc w:val="both"/>
        <w:rPr>
          <w:b/>
          <w:i/>
          <w:sz w:val="28"/>
          <w:szCs w:val="28"/>
        </w:rPr>
      </w:pPr>
      <w:r w:rsidRPr="009A3767">
        <w:rPr>
          <w:b/>
          <w:i/>
          <w:sz w:val="28"/>
          <w:szCs w:val="28"/>
        </w:rPr>
        <w:t>В ходе экспертизы представленного Проекта программы установлено:</w:t>
      </w:r>
    </w:p>
    <w:p w:rsidR="00113642" w:rsidRDefault="0006357D" w:rsidP="00113642">
      <w:pPr>
        <w:jc w:val="both"/>
        <w:rPr>
          <w:rFonts w:eastAsia="Calibri"/>
          <w:b/>
          <w:kern w:val="0"/>
          <w:sz w:val="28"/>
          <w:szCs w:val="28"/>
        </w:rPr>
      </w:pPr>
      <w:r w:rsidRPr="00F66B8D">
        <w:rPr>
          <w:sz w:val="28"/>
          <w:szCs w:val="28"/>
        </w:rPr>
        <w:t>Муниципальная программа разработ</w:t>
      </w:r>
      <w:r w:rsidR="00113642">
        <w:rPr>
          <w:sz w:val="28"/>
          <w:szCs w:val="28"/>
        </w:rPr>
        <w:t>ана в соответствии</w:t>
      </w:r>
      <w:r w:rsidR="00AF7279">
        <w:rPr>
          <w:sz w:val="28"/>
          <w:szCs w:val="28"/>
        </w:rPr>
        <w:t>:</w:t>
      </w:r>
      <w:r w:rsidR="00113642">
        <w:rPr>
          <w:sz w:val="28"/>
          <w:szCs w:val="28"/>
        </w:rPr>
        <w:t xml:space="preserve"> </w:t>
      </w:r>
      <w:r w:rsidR="00113642">
        <w:rPr>
          <w:rFonts w:eastAsia="Calibri"/>
          <w:b/>
          <w:kern w:val="0"/>
          <w:sz w:val="28"/>
          <w:szCs w:val="28"/>
        </w:rPr>
        <w:t xml:space="preserve"> </w:t>
      </w:r>
    </w:p>
    <w:p w:rsidR="00113642" w:rsidRDefault="00113642" w:rsidP="00113642">
      <w:pPr>
        <w:jc w:val="both"/>
        <w:rPr>
          <w:rFonts w:eastAsiaTheme="minorHAnsi"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 xml:space="preserve">- </w:t>
      </w:r>
      <w:r w:rsidR="00AF7279">
        <w:rPr>
          <w:rFonts w:eastAsiaTheme="minorHAnsi"/>
          <w:kern w:val="0"/>
          <w:sz w:val="28"/>
          <w:szCs w:val="28"/>
        </w:rPr>
        <w:t>Федерального</w:t>
      </w:r>
      <w:r>
        <w:rPr>
          <w:rFonts w:eastAsiaTheme="minorHAnsi"/>
          <w:kern w:val="0"/>
          <w:sz w:val="28"/>
          <w:szCs w:val="28"/>
        </w:rPr>
        <w:t xml:space="preserve"> закон</w:t>
      </w:r>
      <w:r w:rsidR="00AF7279">
        <w:rPr>
          <w:rFonts w:eastAsiaTheme="minorHAnsi"/>
          <w:kern w:val="0"/>
          <w:sz w:val="28"/>
          <w:szCs w:val="28"/>
        </w:rPr>
        <w:t>а</w:t>
      </w:r>
      <w:r>
        <w:rPr>
          <w:rFonts w:eastAsiaTheme="minorHAnsi"/>
          <w:kern w:val="0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№ 131-ФЗ); </w:t>
      </w:r>
    </w:p>
    <w:p w:rsidR="00113642" w:rsidRDefault="00AF7279" w:rsidP="00113642">
      <w:pPr>
        <w:widowControl/>
        <w:suppressAutoHyphens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Федерального</w:t>
      </w:r>
      <w:r w:rsidR="00113642">
        <w:rPr>
          <w:rFonts w:eastAsiaTheme="minorHAnsi"/>
          <w:kern w:val="0"/>
          <w:sz w:val="28"/>
          <w:szCs w:val="28"/>
        </w:rPr>
        <w:t xml:space="preserve"> закон</w:t>
      </w:r>
      <w:r>
        <w:rPr>
          <w:rFonts w:eastAsiaTheme="minorHAnsi"/>
          <w:kern w:val="0"/>
          <w:sz w:val="28"/>
          <w:szCs w:val="28"/>
        </w:rPr>
        <w:t>а</w:t>
      </w:r>
      <w:r w:rsidR="00113642">
        <w:rPr>
          <w:rFonts w:eastAsiaTheme="minorHAnsi"/>
          <w:kern w:val="0"/>
          <w:sz w:val="28"/>
          <w:szCs w:val="28"/>
        </w:rPr>
        <w:t xml:space="preserve"> от 24.07.2007 № 209-ФЗ "О развитии малого и среднего предпринимательства в Российской Федерации" (далее-Закон);</w:t>
      </w:r>
    </w:p>
    <w:p w:rsidR="00F37DB2" w:rsidRDefault="00113642" w:rsidP="00113642">
      <w:pPr>
        <w:jc w:val="both"/>
        <w:rPr>
          <w:rFonts w:eastAsia="Times New Roman"/>
          <w:sz w:val="28"/>
          <w:szCs w:val="28"/>
          <w:lang w:eastAsia="ru-RU"/>
        </w:rPr>
      </w:pPr>
      <w:r w:rsidRPr="00113642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F7279">
        <w:rPr>
          <w:rFonts w:eastAsia="Times New Roman"/>
          <w:sz w:val="28"/>
          <w:szCs w:val="28"/>
          <w:lang w:eastAsia="ru-RU"/>
        </w:rPr>
        <w:t>Порядка</w:t>
      </w:r>
      <w:r w:rsidRPr="00113642">
        <w:rPr>
          <w:rFonts w:eastAsia="Times New Roman"/>
          <w:sz w:val="28"/>
          <w:szCs w:val="28"/>
          <w:lang w:eastAsia="ru-RU"/>
        </w:rPr>
        <w:t xml:space="preserve">  принятия решений о  разработке, реализации и оценке </w:t>
      </w:r>
      <w:r w:rsidRPr="00113642">
        <w:rPr>
          <w:rFonts w:eastAsia="Times New Roman"/>
          <w:sz w:val="28"/>
          <w:szCs w:val="28"/>
          <w:lang w:eastAsia="ru-RU"/>
        </w:rPr>
        <w:lastRenderedPageBreak/>
        <w:t>эффективности  муниципальных, долгосрочных, целевых программ Судбищенского сельского поселения, утвержденного постановлением Администрации Судбищенского  сельского поселения №10 от 26.03.2014</w:t>
      </w:r>
      <w:r>
        <w:rPr>
          <w:rFonts w:eastAsia="Times New Roman"/>
          <w:sz w:val="28"/>
          <w:szCs w:val="28"/>
          <w:lang w:eastAsia="ru-RU"/>
        </w:rPr>
        <w:t>г.</w:t>
      </w:r>
    </w:p>
    <w:p w:rsidR="0006357D" w:rsidRPr="00F37DB2" w:rsidRDefault="00113642" w:rsidP="0011364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1715E9">
        <w:rPr>
          <w:rFonts w:eastAsia="Times New Roman"/>
          <w:b/>
          <w:sz w:val="28"/>
          <w:szCs w:val="28"/>
          <w:lang w:eastAsia="ru-RU"/>
        </w:rPr>
        <w:tab/>
      </w:r>
      <w:r w:rsidR="00AF727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06357D" w:rsidRPr="00113642">
        <w:rPr>
          <w:sz w:val="28"/>
          <w:szCs w:val="28"/>
        </w:rPr>
        <w:t xml:space="preserve">Ответственный исполнитель программы: </w:t>
      </w:r>
      <w:r>
        <w:rPr>
          <w:sz w:val="28"/>
          <w:szCs w:val="28"/>
        </w:rPr>
        <w:t>Администрация Судбищенского сельского поселения.</w:t>
      </w:r>
    </w:p>
    <w:p w:rsidR="00F37DB2" w:rsidRDefault="00337EA5" w:rsidP="00F37DB2">
      <w:pPr>
        <w:jc w:val="both"/>
        <w:rPr>
          <w:sz w:val="28"/>
          <w:szCs w:val="28"/>
        </w:rPr>
      </w:pPr>
      <w:r w:rsidRPr="00240368">
        <w:rPr>
          <w:b/>
          <w:sz w:val="28"/>
          <w:szCs w:val="28"/>
        </w:rPr>
        <w:t xml:space="preserve"> </w:t>
      </w:r>
      <w:r w:rsidR="001715E9">
        <w:rPr>
          <w:b/>
          <w:sz w:val="28"/>
          <w:szCs w:val="28"/>
        </w:rPr>
        <w:tab/>
      </w:r>
      <w:r w:rsidR="0006357D" w:rsidRPr="00240368">
        <w:rPr>
          <w:sz w:val="28"/>
          <w:szCs w:val="28"/>
        </w:rPr>
        <w:t xml:space="preserve">   Срок реализации мероприятий Проекта программ</w:t>
      </w:r>
      <w:r w:rsidR="00643AAD" w:rsidRPr="00240368">
        <w:rPr>
          <w:sz w:val="28"/>
          <w:szCs w:val="28"/>
        </w:rPr>
        <w:t>ы устанавливается с 2016 по 2018</w:t>
      </w:r>
      <w:r w:rsidR="0006357D" w:rsidRPr="00240368">
        <w:rPr>
          <w:sz w:val="28"/>
          <w:szCs w:val="28"/>
        </w:rPr>
        <w:t xml:space="preserve"> годы.  Этапы реализации не выделяются.</w:t>
      </w:r>
      <w:r w:rsidR="00F37DB2">
        <w:rPr>
          <w:sz w:val="28"/>
          <w:szCs w:val="28"/>
        </w:rPr>
        <w:t xml:space="preserve"> </w:t>
      </w:r>
    </w:p>
    <w:p w:rsidR="007851A4" w:rsidRDefault="00F37DB2" w:rsidP="00F37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5E9">
        <w:rPr>
          <w:b/>
          <w:sz w:val="28"/>
          <w:szCs w:val="28"/>
        </w:rPr>
        <w:tab/>
      </w:r>
      <w:r w:rsidR="00643AAD">
        <w:rPr>
          <w:sz w:val="28"/>
          <w:szCs w:val="28"/>
        </w:rPr>
        <w:t>Проектом программы установлены цели, соответствующие</w:t>
      </w:r>
      <w:r w:rsidR="0006357D" w:rsidRPr="00062C1B">
        <w:rPr>
          <w:sz w:val="28"/>
          <w:szCs w:val="28"/>
        </w:rPr>
        <w:t xml:space="preserve"> проблемам, обозначенным в разделе 2 «</w:t>
      </w:r>
      <w:r w:rsidR="00643AAD">
        <w:rPr>
          <w:sz w:val="28"/>
          <w:szCs w:val="28"/>
        </w:rPr>
        <w:t>Основные  ц</w:t>
      </w:r>
      <w:r w:rsidR="0006357D" w:rsidRPr="00062C1B">
        <w:rPr>
          <w:sz w:val="28"/>
          <w:szCs w:val="28"/>
        </w:rPr>
        <w:t>ели</w:t>
      </w:r>
      <w:r w:rsidR="00643AAD">
        <w:rPr>
          <w:sz w:val="28"/>
          <w:szCs w:val="28"/>
        </w:rPr>
        <w:t xml:space="preserve"> Программы</w:t>
      </w:r>
      <w:r w:rsidR="0006357D">
        <w:rPr>
          <w:sz w:val="28"/>
          <w:szCs w:val="28"/>
        </w:rPr>
        <w:t>»</w:t>
      </w:r>
      <w:r w:rsidR="00643AAD">
        <w:rPr>
          <w:sz w:val="28"/>
          <w:szCs w:val="28"/>
        </w:rPr>
        <w:t>, а именно:</w:t>
      </w:r>
      <w:r w:rsidR="007851A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7851A4" w:rsidRPr="007851A4">
        <w:rPr>
          <w:rFonts w:eastAsia="Times New Roman"/>
          <w:kern w:val="0"/>
          <w:sz w:val="28"/>
          <w:szCs w:val="28"/>
          <w:lang w:eastAsia="ru-RU"/>
        </w:rPr>
        <w:t>содействия</w:t>
      </w:r>
      <w:r w:rsidR="007851A4" w:rsidRPr="007851A4">
        <w:rPr>
          <w:rFonts w:eastAsia="Times New Roman"/>
          <w:color w:val="000000"/>
          <w:sz w:val="28"/>
          <w:szCs w:val="28"/>
          <w:lang w:eastAsia="ru-RU"/>
        </w:rPr>
        <w:t xml:space="preserve"> развития малого и среднего предпринимательства на территории Судбищенского сельского поселения</w:t>
      </w:r>
      <w:r w:rsidR="007851A4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AF7279" w:rsidRDefault="0006357D" w:rsidP="001715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FA38BF">
        <w:rPr>
          <w:sz w:val="28"/>
          <w:szCs w:val="28"/>
        </w:rPr>
        <w:t xml:space="preserve">бщий объем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едусмотренных</w:t>
      </w:r>
      <w:r w:rsidRPr="00FA38B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FA38BF">
        <w:rPr>
          <w:sz w:val="28"/>
          <w:szCs w:val="28"/>
        </w:rPr>
        <w:t xml:space="preserve">реализацию Программы планируется в размере </w:t>
      </w:r>
      <w:r w:rsidR="00F37DB2">
        <w:rPr>
          <w:sz w:val="28"/>
          <w:szCs w:val="28"/>
        </w:rPr>
        <w:t>5,0</w:t>
      </w:r>
      <w:r w:rsidRPr="00FA38B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AF7279">
        <w:rPr>
          <w:sz w:val="28"/>
          <w:szCs w:val="28"/>
        </w:rPr>
        <w:t>рублей.</w:t>
      </w:r>
    </w:p>
    <w:p w:rsidR="0006357D" w:rsidRDefault="00AF7279" w:rsidP="00AF727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Источник</w:t>
      </w:r>
      <w:r w:rsidR="00F37DB2">
        <w:rPr>
          <w:sz w:val="28"/>
          <w:szCs w:val="28"/>
        </w:rPr>
        <w:t xml:space="preserve"> финансирования </w:t>
      </w:r>
      <w:r>
        <w:rPr>
          <w:sz w:val="28"/>
          <w:szCs w:val="28"/>
        </w:rPr>
        <w:t>программы</w:t>
      </w:r>
      <w:r w:rsidR="001715E9">
        <w:rPr>
          <w:sz w:val="28"/>
          <w:szCs w:val="28"/>
        </w:rPr>
        <w:t xml:space="preserve"> - </w:t>
      </w:r>
      <w:r w:rsidR="0006357D">
        <w:rPr>
          <w:sz w:val="28"/>
          <w:szCs w:val="28"/>
        </w:rPr>
        <w:t>средства бюд</w:t>
      </w:r>
      <w:r w:rsidR="00F37DB2">
        <w:rPr>
          <w:sz w:val="28"/>
          <w:szCs w:val="28"/>
        </w:rPr>
        <w:t xml:space="preserve">жета </w:t>
      </w:r>
      <w:r>
        <w:rPr>
          <w:sz w:val="28"/>
          <w:szCs w:val="28"/>
        </w:rPr>
        <w:t>сельского поселения.</w:t>
      </w:r>
    </w:p>
    <w:p w:rsidR="00AF7279" w:rsidRDefault="00AF7279" w:rsidP="00AF7279">
      <w:pPr>
        <w:widowControl/>
        <w:suppressAutoHyphens w:val="0"/>
        <w:spacing w:line="24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1715E9">
        <w:rPr>
          <w:b/>
          <w:sz w:val="28"/>
          <w:szCs w:val="28"/>
        </w:rPr>
        <w:tab/>
      </w:r>
      <w:r w:rsidRPr="00BE3D8C">
        <w:rPr>
          <w:rFonts w:eastAsia="Times New Roman"/>
          <w:sz w:val="28"/>
          <w:szCs w:val="28"/>
          <w:lang w:eastAsia="ru-RU"/>
        </w:rPr>
        <w:t xml:space="preserve">Задачи проекта Программы </w:t>
      </w:r>
      <w:proofErr w:type="gramStart"/>
      <w:r w:rsidR="00ED6972" w:rsidRPr="00BE3D8C">
        <w:rPr>
          <w:rFonts w:eastAsia="Times New Roman"/>
          <w:sz w:val="28"/>
          <w:szCs w:val="28"/>
          <w:lang w:eastAsia="ru-RU"/>
        </w:rPr>
        <w:t>согласно Паспорта</w:t>
      </w:r>
      <w:proofErr w:type="gramEnd"/>
      <w:r w:rsidR="00ED6972" w:rsidRPr="00BE3D8C">
        <w:rPr>
          <w:rFonts w:eastAsia="Times New Roman"/>
          <w:sz w:val="28"/>
          <w:szCs w:val="28"/>
          <w:lang w:eastAsia="ru-RU"/>
        </w:rPr>
        <w:t xml:space="preserve"> </w:t>
      </w:r>
      <w:r w:rsidR="00ED6972">
        <w:rPr>
          <w:rFonts w:eastAsia="Times New Roman"/>
          <w:color w:val="000000"/>
          <w:sz w:val="28"/>
          <w:szCs w:val="28"/>
          <w:lang w:eastAsia="ru-RU"/>
        </w:rPr>
        <w:t>являются: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создание благоприятных условий для развития малого и среднего предпринимательства в Судбищенском сельском поселении;</w:t>
      </w:r>
    </w:p>
    <w:p w:rsidR="00AF7279" w:rsidRDefault="00AF7279" w:rsidP="00AF7279">
      <w:pPr>
        <w:widowControl/>
        <w:suppressAutoHyphens w:val="0"/>
        <w:spacing w:line="24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-развитие инфраструктуры поддержки субъектов малого и среднего предпринимательства  в Судбищенском сельском поселении;</w:t>
      </w:r>
    </w:p>
    <w:p w:rsidR="00AF7279" w:rsidRDefault="00AF7279" w:rsidP="00AF7279">
      <w:pPr>
        <w:widowControl/>
        <w:suppressAutoHyphens w:val="0"/>
        <w:spacing w:line="24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-информационная поддержка субъектов малого и среднего предпринимательства Судбищенского сельского поселения и организаций, образующих инфраструктуры поддержки субъектов малого и среднего предпринимательства С</w:t>
      </w:r>
      <w:r w:rsidR="00F74CB8">
        <w:rPr>
          <w:rFonts w:eastAsia="Times New Roman"/>
          <w:color w:val="000000"/>
          <w:sz w:val="28"/>
          <w:szCs w:val="28"/>
          <w:lang w:eastAsia="ru-RU"/>
        </w:rPr>
        <w:t>у</w:t>
      </w:r>
      <w:r>
        <w:rPr>
          <w:rFonts w:eastAsia="Times New Roman"/>
          <w:color w:val="000000"/>
          <w:sz w:val="28"/>
          <w:szCs w:val="28"/>
          <w:lang w:eastAsia="ru-RU"/>
        </w:rPr>
        <w:t>дбищенского сельского поселения;</w:t>
      </w:r>
    </w:p>
    <w:p w:rsidR="00AF7279" w:rsidRDefault="00AF7279" w:rsidP="00AF7279">
      <w:pPr>
        <w:widowControl/>
        <w:suppressAutoHyphens w:val="0"/>
        <w:spacing w:line="24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- консультационная и организационная поддержка субъектов малого и среднего </w:t>
      </w:r>
      <w:r w:rsidR="00ED6972">
        <w:rPr>
          <w:rFonts w:eastAsia="Times New Roman"/>
          <w:color w:val="000000"/>
          <w:sz w:val="28"/>
          <w:szCs w:val="28"/>
          <w:lang w:eastAsia="ru-RU"/>
        </w:rPr>
        <w:t>предпринимательства.</w:t>
      </w:r>
    </w:p>
    <w:p w:rsidR="00AF7279" w:rsidRDefault="00AF7279" w:rsidP="00AF7279">
      <w:pPr>
        <w:widowControl/>
        <w:suppressAutoHyphens w:val="0"/>
        <w:spacing w:line="24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E6027" w:rsidRDefault="003E6027" w:rsidP="003E6027">
      <w:pPr>
        <w:ind w:right="43" w:firstLine="708"/>
        <w:jc w:val="both"/>
        <w:rPr>
          <w:b/>
          <w:bCs/>
          <w:i/>
          <w:sz w:val="28"/>
          <w:szCs w:val="28"/>
        </w:rPr>
      </w:pPr>
      <w:proofErr w:type="gramStart"/>
      <w:r>
        <w:rPr>
          <w:bCs/>
          <w:sz w:val="28"/>
          <w:szCs w:val="28"/>
        </w:rPr>
        <w:t>Рассмотрев представленный п</w:t>
      </w:r>
      <w:r w:rsidRPr="00FE2FFD">
        <w:rPr>
          <w:bCs/>
          <w:sz w:val="28"/>
          <w:szCs w:val="28"/>
        </w:rPr>
        <w:t>роект</w:t>
      </w:r>
      <w:r>
        <w:rPr>
          <w:bCs/>
          <w:sz w:val="28"/>
          <w:szCs w:val="28"/>
        </w:rPr>
        <w:t xml:space="preserve">  муниципальной п</w:t>
      </w:r>
      <w:r w:rsidRPr="00FE2FFD">
        <w:rPr>
          <w:bCs/>
          <w:sz w:val="28"/>
          <w:szCs w:val="28"/>
        </w:rPr>
        <w:t xml:space="preserve">рограммы </w:t>
      </w:r>
      <w:r w:rsidRPr="003E6027">
        <w:rPr>
          <w:b/>
          <w:bCs/>
          <w:i/>
          <w:sz w:val="28"/>
          <w:szCs w:val="28"/>
        </w:rPr>
        <w:t>Контрольно-счётная палата отмечает следующее</w:t>
      </w:r>
      <w:proofErr w:type="gramEnd"/>
      <w:r w:rsidRPr="003E6027">
        <w:rPr>
          <w:b/>
          <w:bCs/>
          <w:i/>
          <w:sz w:val="28"/>
          <w:szCs w:val="28"/>
        </w:rPr>
        <w:t>:</w:t>
      </w:r>
    </w:p>
    <w:p w:rsidR="00F27C7B" w:rsidRPr="003E6027" w:rsidRDefault="00F27C7B" w:rsidP="003E6027">
      <w:pPr>
        <w:ind w:right="43" w:firstLine="708"/>
        <w:jc w:val="both"/>
        <w:rPr>
          <w:b/>
          <w:bCs/>
          <w:i/>
          <w:sz w:val="28"/>
          <w:szCs w:val="28"/>
        </w:rPr>
      </w:pPr>
    </w:p>
    <w:p w:rsidR="003E6027" w:rsidRPr="00FE2FFD" w:rsidRDefault="003E6027" w:rsidP="003E6027">
      <w:pPr>
        <w:ind w:right="43"/>
        <w:jc w:val="both"/>
        <w:rPr>
          <w:bCs/>
          <w:sz w:val="28"/>
          <w:szCs w:val="28"/>
        </w:rPr>
      </w:pPr>
      <w:r w:rsidRPr="00FE2FFD">
        <w:rPr>
          <w:sz w:val="28"/>
          <w:szCs w:val="28"/>
        </w:rPr>
        <w:t>1. В</w:t>
      </w:r>
      <w:r>
        <w:rPr>
          <w:sz w:val="28"/>
          <w:szCs w:val="28"/>
        </w:rPr>
        <w:t xml:space="preserve"> Паспорте Программы в разделе</w:t>
      </w:r>
      <w:r w:rsidRPr="00FE2FFD">
        <w:rPr>
          <w:sz w:val="28"/>
          <w:szCs w:val="28"/>
        </w:rPr>
        <w:t xml:space="preserve"> «Основание для разработки»  не отражено постановление администрации </w:t>
      </w:r>
      <w:r>
        <w:rPr>
          <w:sz w:val="28"/>
          <w:szCs w:val="28"/>
        </w:rPr>
        <w:t xml:space="preserve">Судбищенского сельского поселения </w:t>
      </w:r>
      <w:r w:rsidRPr="00FE2FFD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порядке</w:t>
      </w:r>
      <w:r w:rsidRPr="00FE2FFD">
        <w:rPr>
          <w:sz w:val="28"/>
          <w:szCs w:val="28"/>
        </w:rPr>
        <w:t xml:space="preserve"> разработки,</w:t>
      </w:r>
      <w:r>
        <w:rPr>
          <w:sz w:val="28"/>
          <w:szCs w:val="28"/>
        </w:rPr>
        <w:t xml:space="preserve"> формировании,</w:t>
      </w:r>
      <w:r w:rsidRPr="00FE2FFD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и оценки эффективности муниципальных,</w:t>
      </w:r>
      <w:r w:rsidRPr="00FE2FFD">
        <w:rPr>
          <w:sz w:val="28"/>
          <w:szCs w:val="28"/>
        </w:rPr>
        <w:t xml:space="preserve">  долгосрочных  целевы</w:t>
      </w:r>
      <w:r>
        <w:rPr>
          <w:sz w:val="28"/>
          <w:szCs w:val="28"/>
        </w:rPr>
        <w:t xml:space="preserve">х программ» </w:t>
      </w:r>
      <w:r>
        <w:rPr>
          <w:sz w:val="28"/>
          <w:szCs w:val="28"/>
        </w:rPr>
        <w:t>№ 10 от 26 марта 2014</w:t>
      </w:r>
      <w:r>
        <w:rPr>
          <w:sz w:val="28"/>
          <w:szCs w:val="28"/>
        </w:rPr>
        <w:t>г.</w:t>
      </w:r>
      <w:r w:rsidRPr="00FE2FFD">
        <w:rPr>
          <w:sz w:val="28"/>
          <w:szCs w:val="28"/>
        </w:rPr>
        <w:t xml:space="preserve"> </w:t>
      </w:r>
    </w:p>
    <w:p w:rsidR="007E3E0D" w:rsidRDefault="003E6027" w:rsidP="00580675">
      <w:pPr>
        <w:ind w:right="43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5806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</w:t>
      </w:r>
      <w:r w:rsidR="0023208D">
        <w:rPr>
          <w:bCs/>
          <w:sz w:val="28"/>
          <w:szCs w:val="28"/>
        </w:rPr>
        <w:t xml:space="preserve"> паспорте Программы отсутствует раздел</w:t>
      </w:r>
      <w:r>
        <w:rPr>
          <w:bCs/>
          <w:sz w:val="28"/>
          <w:szCs w:val="28"/>
        </w:rPr>
        <w:t xml:space="preserve">  «Объёмы и источ</w:t>
      </w:r>
      <w:r w:rsidR="00580675">
        <w:rPr>
          <w:bCs/>
          <w:sz w:val="28"/>
          <w:szCs w:val="28"/>
        </w:rPr>
        <w:t>ники финансирования Программы».</w:t>
      </w:r>
      <w:r w:rsidR="00E23042">
        <w:rPr>
          <w:bCs/>
          <w:sz w:val="28"/>
          <w:szCs w:val="28"/>
        </w:rPr>
        <w:t xml:space="preserve"> </w:t>
      </w:r>
      <w:r w:rsidR="007E3E0D" w:rsidRPr="007E3E0D">
        <w:rPr>
          <w:sz w:val="28"/>
          <w:szCs w:val="28"/>
        </w:rPr>
        <w:t xml:space="preserve">Объём запланированных в проекте МП бюджетных средств нельзя проверить </w:t>
      </w:r>
      <w:r w:rsidR="007E3E0D">
        <w:rPr>
          <w:sz w:val="28"/>
          <w:szCs w:val="28"/>
        </w:rPr>
        <w:t xml:space="preserve"> в сравнительном анализе с   решением Судбищенского сельского Совета народных депутатов от 25.12.2015г.№ 40/1 «О бюджете Судбищенского сельского поселения на 2016год», так как в  Паспорте программы объём  финансирования не разбит по годам.</w:t>
      </w:r>
    </w:p>
    <w:p w:rsidR="0006357D" w:rsidRDefault="00E23042" w:rsidP="00E23042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3355">
        <w:rPr>
          <w:sz w:val="28"/>
          <w:szCs w:val="28"/>
        </w:rPr>
        <w:t xml:space="preserve"> В</w:t>
      </w:r>
      <w:r w:rsidR="0006357D">
        <w:rPr>
          <w:sz w:val="28"/>
          <w:szCs w:val="28"/>
        </w:rPr>
        <w:t xml:space="preserve"> паспорт Программы </w:t>
      </w:r>
      <w:r w:rsidR="00A13355">
        <w:rPr>
          <w:sz w:val="28"/>
          <w:szCs w:val="28"/>
        </w:rPr>
        <w:t xml:space="preserve"> включить раздел «Целевые индикаторы и показатели муниципальной программы» содержащий перечень мероприятий в рамках программы с указанием ожидаемых результатов в количественном и долевом выражении.</w:t>
      </w:r>
    </w:p>
    <w:p w:rsidR="0006357D" w:rsidRPr="009A3767" w:rsidRDefault="00A13355" w:rsidP="0006357D">
      <w:pPr>
        <w:jc w:val="both"/>
        <w:rPr>
          <w:b/>
          <w:i/>
          <w:sz w:val="28"/>
          <w:szCs w:val="28"/>
        </w:rPr>
      </w:pPr>
      <w:r w:rsidRPr="009A3767">
        <w:rPr>
          <w:b/>
          <w:i/>
          <w:sz w:val="28"/>
          <w:szCs w:val="28"/>
        </w:rPr>
        <w:t>Выводы</w:t>
      </w:r>
    </w:p>
    <w:p w:rsidR="001E2A7B" w:rsidRDefault="00A13355" w:rsidP="001E2A7B">
      <w:pPr>
        <w:widowControl/>
        <w:suppressAutoHyphens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изложенного, КСП предлагает разработчикам проекта Программы внести изменения в соответствии с   вышеуказанными  замечаниями с целью приведения проекта Программы в соответствие с законодательством.</w:t>
      </w:r>
    </w:p>
    <w:p w:rsidR="00D10250" w:rsidRDefault="001E2A7B" w:rsidP="001E2A7B">
      <w:pPr>
        <w:widowControl/>
        <w:suppressAutoHyphens w:val="0"/>
        <w:spacing w:before="100" w:beforeAutospacing="1" w:after="100" w:afterAutospacing="1"/>
        <w:ind w:firstLine="709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О</w:t>
      </w:r>
      <w:r w:rsidR="00D10250">
        <w:rPr>
          <w:rFonts w:eastAsia="Times New Roman"/>
          <w:kern w:val="0"/>
          <w:sz w:val="28"/>
          <w:szCs w:val="28"/>
          <w:lang w:eastAsia="ru-RU"/>
        </w:rPr>
        <w:t xml:space="preserve"> результатах внесения изменений в проект Программы в соответствии с настоящим экспертным заключением, необходимо </w:t>
      </w:r>
      <w:r>
        <w:rPr>
          <w:rFonts w:eastAsia="Times New Roman"/>
          <w:kern w:val="0"/>
          <w:sz w:val="28"/>
          <w:szCs w:val="28"/>
          <w:lang w:eastAsia="ru-RU"/>
        </w:rPr>
        <w:t>сообщить в Контрольно-счётную  п</w:t>
      </w:r>
      <w:r w:rsidR="00D10250">
        <w:rPr>
          <w:rFonts w:eastAsia="Times New Roman"/>
          <w:kern w:val="0"/>
          <w:sz w:val="28"/>
          <w:szCs w:val="28"/>
          <w:lang w:eastAsia="ru-RU"/>
        </w:rPr>
        <w:t xml:space="preserve">алату в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течение 10 </w:t>
      </w:r>
      <w:r w:rsidRPr="001E2A7B">
        <w:rPr>
          <w:rFonts w:eastAsia="Times New Roman"/>
          <w:kern w:val="0"/>
          <w:sz w:val="28"/>
          <w:szCs w:val="28"/>
          <w:lang w:eastAsia="ru-RU"/>
        </w:rPr>
        <w:t>дней</w:t>
      </w:r>
      <w:r w:rsidR="00D10250" w:rsidRPr="001E2A7B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280B88" w:rsidRDefault="00280B88"/>
    <w:p w:rsidR="009A3767" w:rsidRDefault="009A3767"/>
    <w:p w:rsidR="009A3767" w:rsidRDefault="009A3767">
      <w:pPr>
        <w:rPr>
          <w:sz w:val="28"/>
          <w:szCs w:val="28"/>
        </w:rPr>
      </w:pPr>
      <w:r w:rsidRPr="009A3767">
        <w:rPr>
          <w:sz w:val="28"/>
          <w:szCs w:val="28"/>
        </w:rPr>
        <w:t xml:space="preserve"> Председатель</w:t>
      </w:r>
      <w:r>
        <w:rPr>
          <w:sz w:val="28"/>
          <w:szCs w:val="28"/>
        </w:rPr>
        <w:t xml:space="preserve"> </w:t>
      </w:r>
      <w:r w:rsidRPr="009A3767">
        <w:rPr>
          <w:sz w:val="28"/>
          <w:szCs w:val="28"/>
        </w:rPr>
        <w:t>КСП</w:t>
      </w:r>
    </w:p>
    <w:p w:rsidR="009A3767" w:rsidRPr="009A3767" w:rsidRDefault="009A3767">
      <w:pPr>
        <w:rPr>
          <w:sz w:val="28"/>
          <w:szCs w:val="28"/>
        </w:rPr>
      </w:pPr>
      <w:r>
        <w:rPr>
          <w:sz w:val="28"/>
          <w:szCs w:val="28"/>
        </w:rPr>
        <w:t>Новодеревеньковского района                                                И.Н. Бондарева</w:t>
      </w:r>
    </w:p>
    <w:sectPr w:rsidR="009A3767" w:rsidRPr="009A3767" w:rsidSect="00F74C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6DC"/>
    <w:multiLevelType w:val="hybridMultilevel"/>
    <w:tmpl w:val="7F569B96"/>
    <w:lvl w:ilvl="0" w:tplc="FB904BF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50"/>
    <w:rsid w:val="0006357D"/>
    <w:rsid w:val="00113642"/>
    <w:rsid w:val="001715E9"/>
    <w:rsid w:val="001932B0"/>
    <w:rsid w:val="001A0B86"/>
    <w:rsid w:val="001E2A7B"/>
    <w:rsid w:val="0023208D"/>
    <w:rsid w:val="00240368"/>
    <w:rsid w:val="00280B88"/>
    <w:rsid w:val="002A7A6F"/>
    <w:rsid w:val="002D68C2"/>
    <w:rsid w:val="00337EA5"/>
    <w:rsid w:val="003E6027"/>
    <w:rsid w:val="00561C6F"/>
    <w:rsid w:val="00580675"/>
    <w:rsid w:val="00643AAD"/>
    <w:rsid w:val="006E60D5"/>
    <w:rsid w:val="007851A4"/>
    <w:rsid w:val="007E3E0D"/>
    <w:rsid w:val="00844317"/>
    <w:rsid w:val="00965CD0"/>
    <w:rsid w:val="009A3767"/>
    <w:rsid w:val="00A13355"/>
    <w:rsid w:val="00A636D2"/>
    <w:rsid w:val="00A92C70"/>
    <w:rsid w:val="00AF7279"/>
    <w:rsid w:val="00B01291"/>
    <w:rsid w:val="00B14E55"/>
    <w:rsid w:val="00B86E54"/>
    <w:rsid w:val="00BE3D8C"/>
    <w:rsid w:val="00CA44BE"/>
    <w:rsid w:val="00CA5546"/>
    <w:rsid w:val="00D10250"/>
    <w:rsid w:val="00E00747"/>
    <w:rsid w:val="00E149A9"/>
    <w:rsid w:val="00E23042"/>
    <w:rsid w:val="00ED6972"/>
    <w:rsid w:val="00F27C7B"/>
    <w:rsid w:val="00F37DB2"/>
    <w:rsid w:val="00F7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5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250"/>
    <w:rPr>
      <w:color w:val="0000FF" w:themeColor="hyperlink"/>
      <w:u w:val="single"/>
    </w:rPr>
  </w:style>
  <w:style w:type="paragraph" w:customStyle="1" w:styleId="Default">
    <w:name w:val="Default"/>
    <w:rsid w:val="00D10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06357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5">
    <w:name w:val="List Paragraph"/>
    <w:basedOn w:val="a"/>
    <w:qFormat/>
    <w:rsid w:val="0006357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6">
    <w:name w:val="No Spacing"/>
    <w:uiPriority w:val="1"/>
    <w:qFormat/>
    <w:rsid w:val="00CA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CA5546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A5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546"/>
    <w:rPr>
      <w:rFonts w:ascii="Tahoma" w:eastAsia="Arial Unicode MS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5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250"/>
    <w:rPr>
      <w:color w:val="0000FF" w:themeColor="hyperlink"/>
      <w:u w:val="single"/>
    </w:rPr>
  </w:style>
  <w:style w:type="paragraph" w:customStyle="1" w:styleId="Default">
    <w:name w:val="Default"/>
    <w:rsid w:val="00D10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06357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5">
    <w:name w:val="List Paragraph"/>
    <w:basedOn w:val="a"/>
    <w:qFormat/>
    <w:rsid w:val="0006357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6">
    <w:name w:val="No Spacing"/>
    <w:uiPriority w:val="1"/>
    <w:qFormat/>
    <w:rsid w:val="00CA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CA5546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A5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546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15</cp:revision>
  <dcterms:created xsi:type="dcterms:W3CDTF">2016-02-12T08:51:00Z</dcterms:created>
  <dcterms:modified xsi:type="dcterms:W3CDTF">2016-02-16T12:32:00Z</dcterms:modified>
</cp:coreProperties>
</file>