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6" w:rsidRDefault="00130186" w:rsidP="0013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130186" w:rsidRPr="00A301E7" w:rsidRDefault="00130186" w:rsidP="0013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130186" w:rsidRPr="00143E1A" w:rsidRDefault="00130186" w:rsidP="0013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14"/>
        <w:tblW w:w="0" w:type="auto"/>
        <w:tblLook w:val="04A0" w:firstRow="1" w:lastRow="0" w:firstColumn="1" w:lastColumn="0" w:noHBand="0" w:noVBand="1"/>
      </w:tblPr>
      <w:tblGrid>
        <w:gridCol w:w="424"/>
        <w:gridCol w:w="1654"/>
        <w:gridCol w:w="1732"/>
        <w:gridCol w:w="1164"/>
        <w:gridCol w:w="1181"/>
        <w:gridCol w:w="819"/>
        <w:gridCol w:w="1158"/>
        <w:gridCol w:w="807"/>
        <w:gridCol w:w="819"/>
        <w:gridCol w:w="1158"/>
        <w:gridCol w:w="1169"/>
        <w:gridCol w:w="1420"/>
        <w:gridCol w:w="1281"/>
      </w:tblGrid>
      <w:tr w:rsidR="00130186" w:rsidRPr="00143E1A" w:rsidTr="00B86A87">
        <w:tc>
          <w:tcPr>
            <w:tcW w:w="424" w:type="dxa"/>
            <w:vMerge w:val="restart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43E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3E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54" w:type="dxa"/>
            <w:vMerge w:val="restart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  <w:gridSpan w:val="3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281" w:type="dxa"/>
            <w:vMerge w:val="restart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0186" w:rsidRPr="00143E1A" w:rsidTr="00B86A87">
        <w:trPr>
          <w:trHeight w:val="3732"/>
        </w:trPr>
        <w:tc>
          <w:tcPr>
            <w:tcW w:w="424" w:type="dxa"/>
            <w:vMerge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vMerge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Merge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81" w:type="dxa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19" w:type="dxa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58" w:type="dxa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19" w:type="dxa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58" w:type="dxa"/>
          </w:tcPr>
          <w:p w:rsidR="00130186" w:rsidRPr="00143E1A" w:rsidRDefault="00130186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186" w:rsidRPr="00143E1A" w:rsidTr="00B86A87">
        <w:tc>
          <w:tcPr>
            <w:tcW w:w="424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Гришин В.А.</w:t>
            </w:r>
          </w:p>
        </w:tc>
        <w:tc>
          <w:tcPr>
            <w:tcW w:w="1732" w:type="dxa"/>
          </w:tcPr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ФК, спорту, туризму и молодежной политике</w:t>
            </w:r>
            <w:r w:rsidRPr="00143E1A">
              <w:rPr>
                <w:rFonts w:ascii="Times New Roman" w:eastAsia="Times New Roman" w:hAnsi="Times New Roman" w:cs="Times New Roman"/>
              </w:rPr>
              <w:t xml:space="preserve"> администрации Новодеревеньковского района</w:t>
            </w:r>
          </w:p>
        </w:tc>
        <w:tc>
          <w:tcPr>
            <w:tcW w:w="1164" w:type="dxa"/>
          </w:tcPr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эксплуатации и обслуживания жилого дома</w:t>
            </w: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1181" w:type="dxa"/>
          </w:tcPr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Общая долевая, доля в праве 1/3</w:t>
            </w: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819" w:type="dxa"/>
          </w:tcPr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1404</w:t>
            </w: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1158" w:type="dxa"/>
          </w:tcPr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19" w:type="dxa"/>
          </w:tcPr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158" w:type="dxa"/>
          </w:tcPr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автомобиль УАЗ-3303;</w:t>
            </w:r>
          </w:p>
          <w:p w:rsidR="00130186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420" w:type="dxa"/>
          </w:tcPr>
          <w:p w:rsidR="00130186" w:rsidRPr="00143E1A" w:rsidRDefault="00130186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312615,05</w:t>
            </w:r>
          </w:p>
        </w:tc>
        <w:tc>
          <w:tcPr>
            <w:tcW w:w="1281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30186" w:rsidRPr="00143E1A" w:rsidTr="00B86A87">
        <w:tc>
          <w:tcPr>
            <w:tcW w:w="424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654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32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:rsidR="00130186" w:rsidRPr="00280BFC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 w:rsidRPr="00280BFC">
              <w:rPr>
                <w:rFonts w:ascii="Times New Roman" w:eastAsia="Times New Roman" w:hAnsi="Times New Roman" w:cs="Times New Roman"/>
              </w:rPr>
              <w:t>Земельный участок для эксплуатации и обслуживания жилого дома</w:t>
            </w:r>
          </w:p>
          <w:p w:rsidR="00130186" w:rsidRPr="00280BFC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 w:rsidRPr="00280BF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81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819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</w:t>
            </w: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1158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9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20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348091,30</w:t>
            </w:r>
          </w:p>
        </w:tc>
        <w:tc>
          <w:tcPr>
            <w:tcW w:w="1281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30186" w:rsidRPr="00143E1A" w:rsidTr="00B86A87">
        <w:tc>
          <w:tcPr>
            <w:tcW w:w="424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54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2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:rsidR="00130186" w:rsidRPr="006835B0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 w:rsidRPr="006835B0">
              <w:rPr>
                <w:rFonts w:ascii="Times New Roman" w:eastAsia="Times New Roman" w:hAnsi="Times New Roman" w:cs="Times New Roman"/>
              </w:rPr>
              <w:t xml:space="preserve">Земельный участок для эксплуатации и обслуживания жилого </w:t>
            </w:r>
            <w:r w:rsidRPr="006835B0">
              <w:rPr>
                <w:rFonts w:ascii="Times New Roman" w:eastAsia="Times New Roman" w:hAnsi="Times New Roman" w:cs="Times New Roman"/>
              </w:rPr>
              <w:lastRenderedPageBreak/>
              <w:t>дома</w:t>
            </w:r>
          </w:p>
          <w:p w:rsidR="00130186" w:rsidRPr="006835B0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Pr="00280BFC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 w:rsidRPr="006835B0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81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Общая долевая, доля в праве 1/3</w:t>
            </w: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819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1404</w:t>
            </w: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1158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19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</w:tcPr>
          <w:p w:rsidR="00130186" w:rsidRPr="00143E1A" w:rsidRDefault="00130186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20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1" w:type="dxa"/>
          </w:tcPr>
          <w:p w:rsidR="00130186" w:rsidRDefault="00130186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130186" w:rsidRDefault="00130186" w:rsidP="00130186">
      <w:pPr>
        <w:rPr>
          <w:rFonts w:ascii="Times New Roman" w:hAnsi="Times New Roman" w:cs="Times New Roman"/>
          <w:sz w:val="24"/>
          <w:szCs w:val="24"/>
        </w:rPr>
      </w:pPr>
    </w:p>
    <w:p w:rsidR="00130186" w:rsidRDefault="00130186" w:rsidP="00130186">
      <w:pPr>
        <w:rPr>
          <w:rFonts w:ascii="Times New Roman" w:hAnsi="Times New Roman" w:cs="Times New Roman"/>
          <w:sz w:val="24"/>
          <w:szCs w:val="24"/>
        </w:rPr>
      </w:pPr>
    </w:p>
    <w:p w:rsidR="00130186" w:rsidRDefault="00130186" w:rsidP="00130186">
      <w:pPr>
        <w:rPr>
          <w:rFonts w:ascii="Times New Roman" w:hAnsi="Times New Roman" w:cs="Times New Roman"/>
          <w:sz w:val="24"/>
          <w:szCs w:val="24"/>
        </w:rPr>
      </w:pPr>
    </w:p>
    <w:p w:rsidR="00130186" w:rsidRDefault="00130186" w:rsidP="00130186">
      <w:pPr>
        <w:rPr>
          <w:rFonts w:ascii="Times New Roman" w:hAnsi="Times New Roman" w:cs="Times New Roman"/>
          <w:sz w:val="24"/>
          <w:szCs w:val="24"/>
        </w:rPr>
      </w:pPr>
    </w:p>
    <w:p w:rsidR="00130186" w:rsidRDefault="00130186" w:rsidP="00130186">
      <w:pPr>
        <w:rPr>
          <w:rFonts w:ascii="Times New Roman" w:hAnsi="Times New Roman" w:cs="Times New Roman"/>
          <w:sz w:val="24"/>
          <w:szCs w:val="24"/>
        </w:rPr>
      </w:pPr>
    </w:p>
    <w:p w:rsidR="0047399B" w:rsidRDefault="0047399B"/>
    <w:sectPr w:rsidR="0047399B" w:rsidSect="00130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86"/>
    <w:rsid w:val="00130186"/>
    <w:rsid w:val="004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2017-05-11T12:34:00Z</dcterms:created>
  <dcterms:modified xsi:type="dcterms:W3CDTF">2017-05-11T12:35:00Z</dcterms:modified>
</cp:coreProperties>
</file>